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DD1" w:rsidRDefault="004F1F2C" w:rsidP="00041499">
      <w:pPr>
        <w:jc w:val="center"/>
        <w:rPr>
          <w:b/>
          <w:sz w:val="28"/>
          <w:szCs w:val="28"/>
        </w:rPr>
      </w:pPr>
      <w:r w:rsidRPr="0009010A">
        <w:rPr>
          <w:b/>
          <w:sz w:val="28"/>
          <w:szCs w:val="28"/>
        </w:rPr>
        <w:t>ГРАФИК</w:t>
      </w:r>
      <w:r>
        <w:rPr>
          <w:b/>
          <w:sz w:val="28"/>
          <w:szCs w:val="28"/>
        </w:rPr>
        <w:br/>
      </w:r>
      <w:r w:rsidR="00856972">
        <w:rPr>
          <w:b/>
          <w:sz w:val="28"/>
          <w:szCs w:val="28"/>
        </w:rPr>
        <w:t>предоставления</w:t>
      </w:r>
      <w:r>
        <w:rPr>
          <w:b/>
          <w:sz w:val="28"/>
          <w:szCs w:val="28"/>
        </w:rPr>
        <w:t xml:space="preserve"> </w:t>
      </w:r>
      <w:r w:rsidR="00041499">
        <w:rPr>
          <w:b/>
          <w:sz w:val="28"/>
          <w:szCs w:val="28"/>
        </w:rPr>
        <w:t xml:space="preserve">Тульским региональным отделением </w:t>
      </w:r>
    </w:p>
    <w:p w:rsidR="00210DD1" w:rsidRDefault="00041499" w:rsidP="00041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Общероссийской общественной организации </w:t>
      </w:r>
    </w:p>
    <w:p w:rsidR="00210DD1" w:rsidRDefault="00041499" w:rsidP="00210D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«Ассоциация юристов России»</w:t>
      </w:r>
      <w:r w:rsidR="00210D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бесплатных </w:t>
      </w:r>
      <w:r w:rsidR="004F1F2C">
        <w:rPr>
          <w:b/>
          <w:sz w:val="28"/>
          <w:szCs w:val="28"/>
        </w:rPr>
        <w:t>юридическ</w:t>
      </w:r>
      <w:r w:rsidR="00B15704">
        <w:rPr>
          <w:b/>
          <w:sz w:val="28"/>
          <w:szCs w:val="28"/>
        </w:rPr>
        <w:t>их</w:t>
      </w:r>
      <w:r w:rsidR="004F1F2C">
        <w:rPr>
          <w:b/>
          <w:sz w:val="28"/>
          <w:szCs w:val="28"/>
        </w:rPr>
        <w:t xml:space="preserve"> </w:t>
      </w:r>
    </w:p>
    <w:p w:rsidR="004F1F2C" w:rsidRDefault="00B15704" w:rsidP="00210D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консультаций</w:t>
      </w:r>
      <w:r w:rsidR="004F1F2C">
        <w:rPr>
          <w:b/>
          <w:sz w:val="28"/>
          <w:szCs w:val="28"/>
        </w:rPr>
        <w:t xml:space="preserve"> </w:t>
      </w:r>
      <w:r w:rsidR="004F1F2C" w:rsidRPr="0009010A">
        <w:rPr>
          <w:b/>
          <w:sz w:val="28"/>
          <w:szCs w:val="28"/>
        </w:rPr>
        <w:t>в приемной правительства Тульской области</w:t>
      </w:r>
      <w:r w:rsidR="004F1F2C">
        <w:rPr>
          <w:b/>
          <w:sz w:val="28"/>
          <w:szCs w:val="28"/>
        </w:rPr>
        <w:br/>
      </w:r>
      <w:r w:rsidR="004F1F2C" w:rsidRPr="0009010A">
        <w:rPr>
          <w:b/>
          <w:sz w:val="28"/>
          <w:szCs w:val="28"/>
        </w:rPr>
        <w:t xml:space="preserve">на </w:t>
      </w:r>
      <w:r w:rsidR="00D95939">
        <w:rPr>
          <w:b/>
          <w:sz w:val="28"/>
          <w:szCs w:val="28"/>
        </w:rPr>
        <w:t>ноябрь</w:t>
      </w:r>
      <w:r w:rsidR="00AE7E31">
        <w:rPr>
          <w:b/>
          <w:sz w:val="28"/>
          <w:szCs w:val="28"/>
        </w:rPr>
        <w:t xml:space="preserve"> </w:t>
      </w:r>
      <w:r w:rsidR="004F1F2C">
        <w:rPr>
          <w:b/>
          <w:sz w:val="28"/>
          <w:szCs w:val="28"/>
        </w:rPr>
        <w:t>201</w:t>
      </w:r>
      <w:r w:rsidR="003D3E04">
        <w:rPr>
          <w:b/>
          <w:sz w:val="28"/>
          <w:szCs w:val="28"/>
        </w:rPr>
        <w:t>9</w:t>
      </w:r>
      <w:r w:rsidR="004F1F2C">
        <w:rPr>
          <w:b/>
          <w:sz w:val="28"/>
          <w:szCs w:val="28"/>
        </w:rPr>
        <w:t xml:space="preserve"> года </w:t>
      </w:r>
    </w:p>
    <w:p w:rsidR="004F1F2C" w:rsidRPr="00C92807" w:rsidRDefault="004F1F2C" w:rsidP="004F1F2C"/>
    <w:p w:rsidR="004F1F2C" w:rsidRDefault="004F1F2C" w:rsidP="00F15D94">
      <w:pPr>
        <w:ind w:firstLine="708"/>
      </w:pPr>
      <w:r w:rsidRPr="00A0678E">
        <w:t xml:space="preserve">Предварительная запись по тел.: </w:t>
      </w:r>
      <w:r w:rsidR="000079D8">
        <w:t xml:space="preserve">8 </w:t>
      </w:r>
      <w:r w:rsidR="00897AFF">
        <w:t xml:space="preserve">(4872) </w:t>
      </w:r>
      <w:r w:rsidRPr="00A0678E">
        <w:t>30-62-75</w:t>
      </w:r>
    </w:p>
    <w:p w:rsidR="004F1F2C" w:rsidRDefault="004F1F2C" w:rsidP="004F1F2C"/>
    <w:tbl>
      <w:tblPr>
        <w:tblStyle w:val="a5"/>
        <w:tblW w:w="9209" w:type="dxa"/>
        <w:tblLook w:val="04A0"/>
      </w:tblPr>
      <w:tblGrid>
        <w:gridCol w:w="1555"/>
        <w:gridCol w:w="5953"/>
        <w:gridCol w:w="1701"/>
      </w:tblGrid>
      <w:tr w:rsidR="005C35AA" w:rsidRPr="005C35AA" w:rsidTr="00307B76">
        <w:tc>
          <w:tcPr>
            <w:tcW w:w="1555" w:type="dxa"/>
          </w:tcPr>
          <w:p w:rsidR="001F4FF4" w:rsidRPr="005C35AA" w:rsidRDefault="007502E7" w:rsidP="00F15D94">
            <w:pPr>
              <w:jc w:val="center"/>
              <w:rPr>
                <w:b/>
                <w:color w:val="000000" w:themeColor="text1"/>
              </w:rPr>
            </w:pPr>
            <w:r w:rsidRPr="005C35AA">
              <w:rPr>
                <w:b/>
                <w:color w:val="000000" w:themeColor="text1"/>
              </w:rPr>
              <w:t>Дата</w:t>
            </w:r>
          </w:p>
          <w:p w:rsidR="007502E7" w:rsidRPr="005C35AA" w:rsidRDefault="007502E7" w:rsidP="00F15D94">
            <w:pPr>
              <w:jc w:val="center"/>
              <w:rPr>
                <w:b/>
                <w:color w:val="000000" w:themeColor="text1"/>
              </w:rPr>
            </w:pPr>
            <w:r w:rsidRPr="005C35AA">
              <w:rPr>
                <w:b/>
                <w:color w:val="000000" w:themeColor="text1"/>
              </w:rPr>
              <w:t>приёма</w:t>
            </w:r>
          </w:p>
        </w:tc>
        <w:tc>
          <w:tcPr>
            <w:tcW w:w="5953" w:type="dxa"/>
          </w:tcPr>
          <w:p w:rsidR="00F15D94" w:rsidRPr="005C35AA" w:rsidRDefault="00520708" w:rsidP="00210DD1">
            <w:pPr>
              <w:jc w:val="center"/>
              <w:rPr>
                <w:b/>
                <w:color w:val="000000" w:themeColor="text1"/>
              </w:rPr>
            </w:pPr>
            <w:r w:rsidRPr="005C35AA">
              <w:rPr>
                <w:b/>
                <w:color w:val="000000" w:themeColor="text1"/>
              </w:rPr>
              <w:t xml:space="preserve">Наименование органа, организации, общественного объединения, </w:t>
            </w:r>
            <w:r w:rsidR="00856972" w:rsidRPr="005C35AA">
              <w:rPr>
                <w:b/>
                <w:color w:val="000000" w:themeColor="text1"/>
              </w:rPr>
              <w:t>предоставляющих бесплатные юридические консультации</w:t>
            </w:r>
          </w:p>
        </w:tc>
        <w:tc>
          <w:tcPr>
            <w:tcW w:w="1701" w:type="dxa"/>
          </w:tcPr>
          <w:p w:rsidR="001F4FF4" w:rsidRPr="005C35AA" w:rsidRDefault="007502E7" w:rsidP="00294A15">
            <w:pPr>
              <w:jc w:val="center"/>
              <w:rPr>
                <w:b/>
                <w:color w:val="000000" w:themeColor="text1"/>
              </w:rPr>
            </w:pPr>
            <w:r w:rsidRPr="005C35AA">
              <w:rPr>
                <w:b/>
                <w:color w:val="000000" w:themeColor="text1"/>
              </w:rPr>
              <w:t>Часы</w:t>
            </w:r>
          </w:p>
          <w:p w:rsidR="007502E7" w:rsidRPr="005C35AA" w:rsidRDefault="007502E7" w:rsidP="00294A15">
            <w:pPr>
              <w:jc w:val="center"/>
              <w:rPr>
                <w:b/>
                <w:color w:val="000000" w:themeColor="text1"/>
              </w:rPr>
            </w:pPr>
            <w:r w:rsidRPr="005C35AA">
              <w:rPr>
                <w:b/>
                <w:color w:val="000000" w:themeColor="text1"/>
              </w:rPr>
              <w:t>приема</w:t>
            </w:r>
          </w:p>
        </w:tc>
      </w:tr>
      <w:tr w:rsidR="001B1FED" w:rsidRPr="005C35AA" w:rsidTr="00307B76">
        <w:tc>
          <w:tcPr>
            <w:tcW w:w="1555" w:type="dxa"/>
          </w:tcPr>
          <w:p w:rsidR="001B1FED" w:rsidRPr="00375BA5" w:rsidRDefault="00D95939" w:rsidP="001B1F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1B1FED" w:rsidRPr="00375BA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ноября</w:t>
            </w:r>
          </w:p>
        </w:tc>
        <w:tc>
          <w:tcPr>
            <w:tcW w:w="5953" w:type="dxa"/>
          </w:tcPr>
          <w:p w:rsidR="001B1FED" w:rsidRPr="00375BA5" w:rsidRDefault="001B1FED" w:rsidP="001B1FED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Тульская областная адвокатская палата</w:t>
            </w:r>
          </w:p>
          <w:p w:rsidR="001B1FED" w:rsidRPr="00375BA5" w:rsidRDefault="001B1FED" w:rsidP="001B1FE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1B1FED" w:rsidRPr="00375BA5" w:rsidRDefault="001B1FED" w:rsidP="001B1FED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15-00 – 18-00</w:t>
            </w:r>
          </w:p>
        </w:tc>
      </w:tr>
      <w:tr w:rsidR="00375BA5" w:rsidRPr="00375BA5" w:rsidTr="00307B76">
        <w:trPr>
          <w:trHeight w:val="316"/>
        </w:trPr>
        <w:tc>
          <w:tcPr>
            <w:tcW w:w="1555" w:type="dxa"/>
          </w:tcPr>
          <w:p w:rsidR="007311A7" w:rsidRPr="00375BA5" w:rsidRDefault="00D95939" w:rsidP="00B73B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="002D2D2B" w:rsidRPr="00375BA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ноября</w:t>
            </w:r>
          </w:p>
        </w:tc>
        <w:tc>
          <w:tcPr>
            <w:tcW w:w="5953" w:type="dxa"/>
          </w:tcPr>
          <w:p w:rsidR="001B1FED" w:rsidRDefault="001B1FED" w:rsidP="001B1FE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Институт права и управления ТулГУ</w:t>
            </w:r>
          </w:p>
          <w:p w:rsidR="00307B76" w:rsidRPr="00375BA5" w:rsidRDefault="00307B76" w:rsidP="00D642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7311A7" w:rsidRPr="00375BA5" w:rsidRDefault="007311A7" w:rsidP="007311A7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15-00 – 18-00</w:t>
            </w:r>
          </w:p>
        </w:tc>
      </w:tr>
      <w:tr w:rsidR="00375BA5" w:rsidRPr="00375BA5" w:rsidTr="00307B76">
        <w:trPr>
          <w:trHeight w:val="316"/>
        </w:trPr>
        <w:tc>
          <w:tcPr>
            <w:tcW w:w="1555" w:type="dxa"/>
          </w:tcPr>
          <w:p w:rsidR="006B72E9" w:rsidRPr="00375BA5" w:rsidRDefault="00D95939" w:rsidP="006B72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  <w:r w:rsidR="00945365" w:rsidRPr="00375BA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ноября</w:t>
            </w:r>
          </w:p>
        </w:tc>
        <w:tc>
          <w:tcPr>
            <w:tcW w:w="5953" w:type="dxa"/>
          </w:tcPr>
          <w:p w:rsidR="001B1FED" w:rsidRPr="00375BA5" w:rsidRDefault="001B1FED" w:rsidP="001B1FED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Тульская областная адвокатская палата</w:t>
            </w:r>
          </w:p>
          <w:p w:rsidR="00AE7E31" w:rsidRPr="00375BA5" w:rsidRDefault="00AE7E31" w:rsidP="00D642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6B72E9" w:rsidRPr="00375BA5" w:rsidRDefault="006B72E9" w:rsidP="006B72E9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15-00 – 18-00</w:t>
            </w:r>
          </w:p>
        </w:tc>
      </w:tr>
      <w:tr w:rsidR="00375BA5" w:rsidRPr="00375BA5" w:rsidTr="00307B76">
        <w:trPr>
          <w:trHeight w:val="316"/>
        </w:trPr>
        <w:tc>
          <w:tcPr>
            <w:tcW w:w="1555" w:type="dxa"/>
          </w:tcPr>
          <w:p w:rsidR="006B72E9" w:rsidRPr="00375BA5" w:rsidRDefault="00AE7E31" w:rsidP="00D9593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D95939">
              <w:rPr>
                <w:color w:val="000000" w:themeColor="text1"/>
              </w:rPr>
              <w:t>4</w:t>
            </w:r>
            <w:r w:rsidR="00D642AA">
              <w:rPr>
                <w:color w:val="000000" w:themeColor="text1"/>
              </w:rPr>
              <w:t xml:space="preserve"> </w:t>
            </w:r>
            <w:r w:rsidR="00D95939">
              <w:rPr>
                <w:color w:val="000000" w:themeColor="text1"/>
              </w:rPr>
              <w:t>ноября</w:t>
            </w:r>
          </w:p>
        </w:tc>
        <w:tc>
          <w:tcPr>
            <w:tcW w:w="5953" w:type="dxa"/>
          </w:tcPr>
          <w:p w:rsidR="006B72E9" w:rsidRPr="00375BA5" w:rsidRDefault="001B1FED" w:rsidP="00895D62">
            <w:pPr>
              <w:jc w:val="center"/>
              <w:rPr>
                <w:b/>
                <w:color w:val="000000" w:themeColor="text1"/>
              </w:rPr>
            </w:pPr>
            <w:r w:rsidRPr="00375BA5">
              <w:rPr>
                <w:color w:val="000000" w:themeColor="text1"/>
              </w:rPr>
              <w:t>Тульский институт (филиал) ФГБОУ ВО «Всероссийский государственный университет юстиции (РПА Минюста России)»</w:t>
            </w:r>
          </w:p>
        </w:tc>
        <w:tc>
          <w:tcPr>
            <w:tcW w:w="1701" w:type="dxa"/>
          </w:tcPr>
          <w:p w:rsidR="006B72E9" w:rsidRPr="00375BA5" w:rsidRDefault="006B72E9" w:rsidP="006B72E9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15-00 – 18-00</w:t>
            </w:r>
          </w:p>
        </w:tc>
      </w:tr>
      <w:tr w:rsidR="00016791" w:rsidRPr="00016791" w:rsidTr="00307B76">
        <w:tc>
          <w:tcPr>
            <w:tcW w:w="1555" w:type="dxa"/>
          </w:tcPr>
          <w:p w:rsidR="006B72E9" w:rsidRPr="00016791" w:rsidRDefault="00895D62" w:rsidP="00D9593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D95939">
              <w:rPr>
                <w:color w:val="000000" w:themeColor="text1"/>
              </w:rPr>
              <w:t>9</w:t>
            </w:r>
            <w:r w:rsidR="003D3E04" w:rsidRPr="00016791">
              <w:rPr>
                <w:color w:val="000000" w:themeColor="text1"/>
              </w:rPr>
              <w:t xml:space="preserve"> </w:t>
            </w:r>
            <w:r w:rsidR="00D95939">
              <w:rPr>
                <w:color w:val="000000" w:themeColor="text1"/>
              </w:rPr>
              <w:t>ноября</w:t>
            </w:r>
          </w:p>
        </w:tc>
        <w:tc>
          <w:tcPr>
            <w:tcW w:w="5953" w:type="dxa"/>
          </w:tcPr>
          <w:p w:rsidR="00D95939" w:rsidRPr="00375BA5" w:rsidRDefault="00D95939" w:rsidP="00D95939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Тульская областная адвокатская палата</w:t>
            </w:r>
          </w:p>
          <w:p w:rsidR="006B72E9" w:rsidRPr="00016791" w:rsidRDefault="006B72E9" w:rsidP="001B1FE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6B72E9" w:rsidRPr="00016791" w:rsidRDefault="006B72E9" w:rsidP="00016791">
            <w:pPr>
              <w:jc w:val="center"/>
              <w:rPr>
                <w:color w:val="000000" w:themeColor="text1"/>
              </w:rPr>
            </w:pPr>
            <w:r w:rsidRPr="00016791">
              <w:rPr>
                <w:color w:val="000000" w:themeColor="text1"/>
              </w:rPr>
              <w:t>15-00 – 18-00</w:t>
            </w:r>
          </w:p>
          <w:p w:rsidR="006B72E9" w:rsidRPr="00016791" w:rsidRDefault="006B72E9" w:rsidP="00016791">
            <w:pPr>
              <w:jc w:val="center"/>
              <w:rPr>
                <w:color w:val="000000" w:themeColor="text1"/>
              </w:rPr>
            </w:pPr>
          </w:p>
        </w:tc>
      </w:tr>
      <w:tr w:rsidR="00375BA5" w:rsidRPr="00375BA5" w:rsidTr="00307B76">
        <w:tc>
          <w:tcPr>
            <w:tcW w:w="1555" w:type="dxa"/>
          </w:tcPr>
          <w:p w:rsidR="00375BA5" w:rsidRPr="00375BA5" w:rsidRDefault="001B1FED" w:rsidP="00D9593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95939">
              <w:rPr>
                <w:color w:val="000000" w:themeColor="text1"/>
              </w:rPr>
              <w:t>1</w:t>
            </w:r>
            <w:r w:rsidR="00375BA5" w:rsidRPr="00375BA5">
              <w:rPr>
                <w:color w:val="000000" w:themeColor="text1"/>
              </w:rPr>
              <w:t xml:space="preserve"> </w:t>
            </w:r>
            <w:r w:rsidR="00D95939">
              <w:rPr>
                <w:color w:val="000000" w:themeColor="text1"/>
              </w:rPr>
              <w:t>ноября</w:t>
            </w:r>
          </w:p>
        </w:tc>
        <w:tc>
          <w:tcPr>
            <w:tcW w:w="5953" w:type="dxa"/>
          </w:tcPr>
          <w:p w:rsidR="00D95939" w:rsidRPr="00375BA5" w:rsidRDefault="00D95939" w:rsidP="00D95939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 xml:space="preserve">Тульский филиал </w:t>
            </w:r>
          </w:p>
          <w:p w:rsidR="00D95939" w:rsidRPr="006E0835" w:rsidRDefault="00D95939" w:rsidP="00D95939">
            <w:pPr>
              <w:jc w:val="center"/>
              <w:rPr>
                <w:b/>
                <w:color w:val="000000" w:themeColor="text1"/>
              </w:rPr>
            </w:pPr>
            <w:r w:rsidRPr="00375BA5">
              <w:rPr>
                <w:color w:val="000000" w:themeColor="text1"/>
              </w:rPr>
              <w:t>Международного юридического института</w:t>
            </w:r>
          </w:p>
          <w:p w:rsidR="00375BA5" w:rsidRPr="00844062" w:rsidRDefault="00375BA5" w:rsidP="00D95939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375BA5" w:rsidRPr="00375BA5" w:rsidRDefault="00375BA5" w:rsidP="00375BA5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15-00 – 18-00</w:t>
            </w:r>
          </w:p>
          <w:p w:rsidR="00375BA5" w:rsidRPr="00375BA5" w:rsidRDefault="00375BA5" w:rsidP="00375BA5">
            <w:pPr>
              <w:jc w:val="center"/>
              <w:rPr>
                <w:color w:val="000000" w:themeColor="text1"/>
              </w:rPr>
            </w:pPr>
          </w:p>
        </w:tc>
      </w:tr>
      <w:tr w:rsidR="00375BA5" w:rsidRPr="00375BA5" w:rsidTr="00307B76">
        <w:tc>
          <w:tcPr>
            <w:tcW w:w="1555" w:type="dxa"/>
          </w:tcPr>
          <w:p w:rsidR="00375BA5" w:rsidRPr="00375BA5" w:rsidRDefault="00AE7E31" w:rsidP="00D9593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95939">
              <w:rPr>
                <w:color w:val="000000" w:themeColor="text1"/>
              </w:rPr>
              <w:t>6</w:t>
            </w:r>
            <w:r w:rsidR="00844062">
              <w:rPr>
                <w:color w:val="000000" w:themeColor="text1"/>
              </w:rPr>
              <w:t xml:space="preserve"> </w:t>
            </w:r>
            <w:r w:rsidR="00D95939">
              <w:rPr>
                <w:color w:val="000000" w:themeColor="text1"/>
              </w:rPr>
              <w:t>ноября</w:t>
            </w:r>
          </w:p>
        </w:tc>
        <w:tc>
          <w:tcPr>
            <w:tcW w:w="5953" w:type="dxa"/>
          </w:tcPr>
          <w:p w:rsidR="00D95939" w:rsidRPr="00375BA5" w:rsidRDefault="00D95939" w:rsidP="00D95939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Тульская областная адвокатская палата</w:t>
            </w:r>
          </w:p>
          <w:p w:rsidR="00AE7E31" w:rsidRPr="00375BA5" w:rsidRDefault="00AE7E31" w:rsidP="00D9593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375BA5" w:rsidRPr="00375BA5" w:rsidRDefault="00375BA5" w:rsidP="00375BA5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15-00 – 18-00</w:t>
            </w:r>
          </w:p>
        </w:tc>
      </w:tr>
      <w:tr w:rsidR="00375BA5" w:rsidRPr="008009DE" w:rsidTr="00307B76">
        <w:tc>
          <w:tcPr>
            <w:tcW w:w="1555" w:type="dxa"/>
          </w:tcPr>
          <w:p w:rsidR="00375BA5" w:rsidRPr="008009DE" w:rsidRDefault="001B1FED" w:rsidP="00375BA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95939">
              <w:rPr>
                <w:color w:val="000000" w:themeColor="text1"/>
              </w:rPr>
              <w:t>8</w:t>
            </w:r>
            <w:r w:rsidR="003D3E04" w:rsidRPr="008009DE">
              <w:rPr>
                <w:color w:val="000000" w:themeColor="text1"/>
              </w:rPr>
              <w:t xml:space="preserve"> </w:t>
            </w:r>
            <w:r w:rsidR="00D95939">
              <w:rPr>
                <w:color w:val="000000" w:themeColor="text1"/>
              </w:rPr>
              <w:t>ноября</w:t>
            </w:r>
          </w:p>
          <w:p w:rsidR="00375BA5" w:rsidRPr="008009DE" w:rsidRDefault="00375BA5" w:rsidP="00375BA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953" w:type="dxa"/>
          </w:tcPr>
          <w:p w:rsidR="00D95939" w:rsidRPr="00375BA5" w:rsidRDefault="00D95939" w:rsidP="00D95939">
            <w:pPr>
              <w:jc w:val="center"/>
              <w:rPr>
                <w:color w:val="000000" w:themeColor="text1"/>
              </w:rPr>
            </w:pPr>
            <w:r w:rsidRPr="00375BA5">
              <w:rPr>
                <w:color w:val="000000" w:themeColor="text1"/>
              </w:rPr>
              <w:t>Институт законоведения и управления</w:t>
            </w:r>
          </w:p>
          <w:p w:rsidR="00375BA5" w:rsidRPr="00D95939" w:rsidRDefault="00D95939" w:rsidP="00D95939">
            <w:pPr>
              <w:jc w:val="center"/>
              <w:rPr>
                <w:b/>
                <w:color w:val="000000" w:themeColor="text1"/>
              </w:rPr>
            </w:pPr>
            <w:r w:rsidRPr="00375BA5">
              <w:rPr>
                <w:color w:val="000000" w:themeColor="text1"/>
              </w:rPr>
              <w:t>Всероссийской полицейской ассоциации</w:t>
            </w:r>
          </w:p>
        </w:tc>
        <w:tc>
          <w:tcPr>
            <w:tcW w:w="1701" w:type="dxa"/>
          </w:tcPr>
          <w:p w:rsidR="00375BA5" w:rsidRPr="008009DE" w:rsidRDefault="00375BA5" w:rsidP="00375BA5">
            <w:pPr>
              <w:jc w:val="center"/>
              <w:rPr>
                <w:color w:val="000000" w:themeColor="text1"/>
              </w:rPr>
            </w:pPr>
            <w:r w:rsidRPr="008009DE">
              <w:rPr>
                <w:color w:val="000000" w:themeColor="text1"/>
              </w:rPr>
              <w:t>15-00 – 18-00</w:t>
            </w:r>
          </w:p>
        </w:tc>
      </w:tr>
    </w:tbl>
    <w:p w:rsidR="00D95939" w:rsidRPr="006E0835" w:rsidRDefault="00D95939">
      <w:pPr>
        <w:jc w:val="center"/>
        <w:rPr>
          <w:b/>
          <w:color w:val="000000" w:themeColor="text1"/>
        </w:rPr>
      </w:pPr>
    </w:p>
    <w:sectPr w:rsidR="00D95939" w:rsidRPr="006E0835" w:rsidSect="00E31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defaultTabStop w:val="708"/>
  <w:characterSpacingControl w:val="doNotCompress"/>
  <w:compat/>
  <w:rsids>
    <w:rsidRoot w:val="002855BF"/>
    <w:rsid w:val="00004496"/>
    <w:rsid w:val="000079D8"/>
    <w:rsid w:val="00011B76"/>
    <w:rsid w:val="00016791"/>
    <w:rsid w:val="00041499"/>
    <w:rsid w:val="00064ED9"/>
    <w:rsid w:val="00075E70"/>
    <w:rsid w:val="000A677D"/>
    <w:rsid w:val="00120449"/>
    <w:rsid w:val="00180B96"/>
    <w:rsid w:val="00183EF4"/>
    <w:rsid w:val="001B1FED"/>
    <w:rsid w:val="001C45A6"/>
    <w:rsid w:val="001D42C1"/>
    <w:rsid w:val="001F4FF4"/>
    <w:rsid w:val="0020118D"/>
    <w:rsid w:val="00210DD1"/>
    <w:rsid w:val="00213E71"/>
    <w:rsid w:val="0022360F"/>
    <w:rsid w:val="00244FEE"/>
    <w:rsid w:val="00283ADE"/>
    <w:rsid w:val="002855BF"/>
    <w:rsid w:val="00294A15"/>
    <w:rsid w:val="002A0EB0"/>
    <w:rsid w:val="002C0722"/>
    <w:rsid w:val="002D2D2B"/>
    <w:rsid w:val="00307B76"/>
    <w:rsid w:val="00375BA5"/>
    <w:rsid w:val="0039359E"/>
    <w:rsid w:val="003D34B7"/>
    <w:rsid w:val="003D3E04"/>
    <w:rsid w:val="00426D41"/>
    <w:rsid w:val="004544DC"/>
    <w:rsid w:val="0045672E"/>
    <w:rsid w:val="004C6B95"/>
    <w:rsid w:val="004D5935"/>
    <w:rsid w:val="004E7869"/>
    <w:rsid w:val="004F1F2C"/>
    <w:rsid w:val="00520708"/>
    <w:rsid w:val="00523C29"/>
    <w:rsid w:val="0052431C"/>
    <w:rsid w:val="0053241A"/>
    <w:rsid w:val="005912F2"/>
    <w:rsid w:val="005A6C72"/>
    <w:rsid w:val="005C35AA"/>
    <w:rsid w:val="00600C8A"/>
    <w:rsid w:val="006021ED"/>
    <w:rsid w:val="0060632A"/>
    <w:rsid w:val="006105AD"/>
    <w:rsid w:val="0062254E"/>
    <w:rsid w:val="00696B00"/>
    <w:rsid w:val="006B5759"/>
    <w:rsid w:val="006B72E9"/>
    <w:rsid w:val="006D68C1"/>
    <w:rsid w:val="006E0835"/>
    <w:rsid w:val="00717F16"/>
    <w:rsid w:val="007311A7"/>
    <w:rsid w:val="007419C0"/>
    <w:rsid w:val="007502E7"/>
    <w:rsid w:val="0077641D"/>
    <w:rsid w:val="007D59B7"/>
    <w:rsid w:val="007F0C25"/>
    <w:rsid w:val="007F2CD1"/>
    <w:rsid w:val="008009DE"/>
    <w:rsid w:val="00844062"/>
    <w:rsid w:val="008507EE"/>
    <w:rsid w:val="00856972"/>
    <w:rsid w:val="00877C43"/>
    <w:rsid w:val="00895D62"/>
    <w:rsid w:val="00897AFF"/>
    <w:rsid w:val="008E0466"/>
    <w:rsid w:val="008E05B5"/>
    <w:rsid w:val="008E41A8"/>
    <w:rsid w:val="00916B04"/>
    <w:rsid w:val="00943F4D"/>
    <w:rsid w:val="00945365"/>
    <w:rsid w:val="0094718B"/>
    <w:rsid w:val="0095380E"/>
    <w:rsid w:val="00971478"/>
    <w:rsid w:val="009D5F0F"/>
    <w:rsid w:val="009F1FF2"/>
    <w:rsid w:val="00A10140"/>
    <w:rsid w:val="00A10A97"/>
    <w:rsid w:val="00A535FB"/>
    <w:rsid w:val="00A83B0C"/>
    <w:rsid w:val="00AD1074"/>
    <w:rsid w:val="00AD5ECE"/>
    <w:rsid w:val="00AE7E31"/>
    <w:rsid w:val="00B11CD9"/>
    <w:rsid w:val="00B151CB"/>
    <w:rsid w:val="00B15704"/>
    <w:rsid w:val="00B20758"/>
    <w:rsid w:val="00B54446"/>
    <w:rsid w:val="00B556E4"/>
    <w:rsid w:val="00B73B11"/>
    <w:rsid w:val="00BC358C"/>
    <w:rsid w:val="00BE288F"/>
    <w:rsid w:val="00C06333"/>
    <w:rsid w:val="00C467F5"/>
    <w:rsid w:val="00C47F5C"/>
    <w:rsid w:val="00C7690F"/>
    <w:rsid w:val="00CD509C"/>
    <w:rsid w:val="00CD6984"/>
    <w:rsid w:val="00CE03E4"/>
    <w:rsid w:val="00D25A7A"/>
    <w:rsid w:val="00D35295"/>
    <w:rsid w:val="00D47EDC"/>
    <w:rsid w:val="00D642AA"/>
    <w:rsid w:val="00D673F5"/>
    <w:rsid w:val="00D74E40"/>
    <w:rsid w:val="00D95939"/>
    <w:rsid w:val="00D95AA9"/>
    <w:rsid w:val="00DD6DB6"/>
    <w:rsid w:val="00DE56DD"/>
    <w:rsid w:val="00E23026"/>
    <w:rsid w:val="00E31B12"/>
    <w:rsid w:val="00E33B78"/>
    <w:rsid w:val="00E46261"/>
    <w:rsid w:val="00E53CB2"/>
    <w:rsid w:val="00E55E9C"/>
    <w:rsid w:val="00E60B53"/>
    <w:rsid w:val="00E64BEA"/>
    <w:rsid w:val="00EC129F"/>
    <w:rsid w:val="00F15D94"/>
    <w:rsid w:val="00F20326"/>
    <w:rsid w:val="00F27176"/>
    <w:rsid w:val="00F85311"/>
    <w:rsid w:val="00FC5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9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984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50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1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419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CD509C"/>
    <w:pPr>
      <w:spacing w:after="16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4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6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FB8FF-4651-4B50-A768-490C6B18D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Ивлева Жанна Викторовна</dc:creator>
  <cp:lastModifiedBy>Ивлева Жанна Викторовна</cp:lastModifiedBy>
  <cp:revision>21</cp:revision>
  <cp:lastPrinted>2019-09-30T11:23:00Z</cp:lastPrinted>
  <dcterms:created xsi:type="dcterms:W3CDTF">2018-02-27T14:18:00Z</dcterms:created>
  <dcterms:modified xsi:type="dcterms:W3CDTF">2019-10-29T13:48:00Z</dcterms:modified>
</cp:coreProperties>
</file>